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C28" w:rsidRPr="00A10200" w:rsidRDefault="00325E19" w:rsidP="000E618B">
      <w:pPr>
        <w:ind w:left="284" w:right="140"/>
        <w:jc w:val="center"/>
        <w:rPr>
          <w:rFonts w:ascii="Arial" w:hAnsi="Arial" w:cs="Arial"/>
          <w:b/>
        </w:rPr>
      </w:pPr>
      <w:r w:rsidRPr="00A10200">
        <w:rPr>
          <w:rFonts w:ascii="Arial Narrow" w:hAnsi="Arial Narrow" w:cs="Arial"/>
          <w:b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043203E" wp14:editId="0A38E4BC">
                <wp:simplePos x="0" y="0"/>
                <wp:positionH relativeFrom="column">
                  <wp:posOffset>13335</wp:posOffset>
                </wp:positionH>
                <wp:positionV relativeFrom="paragraph">
                  <wp:posOffset>32385</wp:posOffset>
                </wp:positionV>
                <wp:extent cx="6096000" cy="438150"/>
                <wp:effectExtent l="13335" t="13335" r="5715" b="5715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438150"/>
                        </a:xfrm>
                        <a:prstGeom prst="rect">
                          <a:avLst/>
                        </a:prstGeom>
                        <a:solidFill>
                          <a:srgbClr val="17365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D4DBE0" id="Rectangle 7" o:spid="_x0000_s1026" style="position:absolute;margin-left:1.05pt;margin-top:2.55pt;width:480pt;height:34.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" fillcolor="#17365d"/>
            </w:pict>
          </mc:Fallback>
        </mc:AlternateContent>
      </w:r>
    </w:p>
    <w:p w:rsidR="00984C28" w:rsidRPr="00A10200" w:rsidRDefault="00F5632C" w:rsidP="000E618B">
      <w:pPr>
        <w:tabs>
          <w:tab w:val="center" w:pos="4819"/>
          <w:tab w:val="left" w:pos="8460"/>
        </w:tabs>
        <w:ind w:left="284" w:right="566"/>
        <w:jc w:val="center"/>
        <w:rPr>
          <w:rFonts w:ascii="Arial Narrow" w:hAnsi="Arial Narrow" w:cs="Arial"/>
          <w:b/>
          <w:color w:val="DBE5F1"/>
        </w:rPr>
      </w:pPr>
      <w:r w:rsidRPr="00A10200">
        <w:rPr>
          <w:rFonts w:ascii="Arial Narrow" w:hAnsi="Arial Narrow" w:cs="Arial"/>
          <w:b/>
          <w:color w:val="DBE5F1"/>
        </w:rPr>
        <w:t>ANEXO II. SOLICITUD SELLO SOLIDARIO PARA LA REALIZACIÓN DE PRÁCTICAS SOLIDARIAS</w:t>
      </w:r>
    </w:p>
    <w:p w:rsidR="00984C28" w:rsidRPr="00A10200" w:rsidRDefault="00984C28" w:rsidP="0035650B">
      <w:pPr>
        <w:jc w:val="center"/>
        <w:rPr>
          <w:rFonts w:ascii="Arial Narrow" w:hAnsi="Arial Narrow" w:cs="Arial"/>
          <w:b/>
          <w:color w:val="DBE5F1"/>
        </w:rPr>
      </w:pPr>
    </w:p>
    <w:p w:rsidR="00984C28" w:rsidRDefault="00984C28" w:rsidP="00984C28">
      <w:pPr>
        <w:jc w:val="center"/>
        <w:rPr>
          <w:rFonts w:ascii="Arial Narrow" w:hAnsi="Arial Narrow" w:cs="Arial"/>
          <w:b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9552"/>
      </w:tblGrid>
      <w:tr w:rsidR="006B7D3C" w:rsidRPr="00A10200" w:rsidTr="00D7204D">
        <w:trPr>
          <w:jc w:val="center"/>
        </w:trPr>
        <w:tc>
          <w:tcPr>
            <w:tcW w:w="9552" w:type="dxa"/>
            <w:tcBorders>
              <w:bottom w:val="single" w:sz="4" w:space="0" w:color="auto"/>
            </w:tcBorders>
            <w:shd w:val="clear" w:color="auto" w:fill="DBE5F1"/>
          </w:tcPr>
          <w:p w:rsidR="006B7D3C" w:rsidRDefault="006B7D3C" w:rsidP="008266A4">
            <w:pPr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17365D"/>
              </w:rPr>
            </w:pPr>
            <w:r>
              <w:rPr>
                <w:rFonts w:ascii="Arial Narrow" w:hAnsi="Arial Narrow" w:cs="Arial"/>
                <w:b/>
                <w:bCs/>
                <w:color w:val="17365D"/>
              </w:rPr>
              <w:t>DATOS PERSONALES DEL/A ESTUDIANTE SOLICITANTE:</w:t>
            </w:r>
          </w:p>
          <w:p w:rsidR="006B7D3C" w:rsidRDefault="006B7D3C" w:rsidP="008266A4">
            <w:pPr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17365D"/>
              </w:rPr>
            </w:pPr>
          </w:p>
          <w:p w:rsidR="006B7D3C" w:rsidRDefault="006B7D3C" w:rsidP="008266A4">
            <w:pPr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17365D"/>
              </w:rPr>
            </w:pPr>
            <w:r>
              <w:rPr>
                <w:rFonts w:ascii="Arial Narrow" w:hAnsi="Arial Narrow" w:cs="Arial"/>
                <w:b/>
                <w:bCs/>
                <w:color w:val="17365D"/>
              </w:rPr>
              <w:t>Nombre y apellidos</w:t>
            </w:r>
            <w:r w:rsidRPr="00A10200">
              <w:rPr>
                <w:rFonts w:ascii="Arial Narrow" w:hAnsi="Arial Narrow" w:cs="Arial"/>
                <w:b/>
                <w:bCs/>
                <w:color w:val="17365D"/>
              </w:rPr>
              <w:t xml:space="preserve">: </w:t>
            </w:r>
          </w:p>
          <w:p w:rsidR="006B7D3C" w:rsidRDefault="006B7D3C" w:rsidP="008266A4">
            <w:pPr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17365D"/>
              </w:rPr>
            </w:pPr>
          </w:p>
          <w:p w:rsidR="006B7D3C" w:rsidRDefault="006B7D3C" w:rsidP="006B7D3C">
            <w:pPr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17365D"/>
              </w:rPr>
            </w:pPr>
            <w:r>
              <w:rPr>
                <w:rFonts w:ascii="Arial Narrow" w:hAnsi="Arial Narrow" w:cs="Arial"/>
                <w:b/>
                <w:bCs/>
                <w:color w:val="17365D"/>
              </w:rPr>
              <w:t>e-mail y teléfono</w:t>
            </w:r>
            <w:r w:rsidRPr="00A10200">
              <w:rPr>
                <w:rFonts w:ascii="Arial Narrow" w:hAnsi="Arial Narrow" w:cs="Arial"/>
                <w:b/>
                <w:bCs/>
                <w:color w:val="17365D"/>
              </w:rPr>
              <w:t xml:space="preserve">: </w:t>
            </w:r>
          </w:p>
          <w:p w:rsidR="006B7D3C" w:rsidRDefault="006B7D3C" w:rsidP="006B7D3C">
            <w:pPr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17365D"/>
              </w:rPr>
            </w:pPr>
          </w:p>
          <w:p w:rsidR="006B7D3C" w:rsidRDefault="003A302A" w:rsidP="006B7D3C">
            <w:pPr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17365D"/>
              </w:rPr>
            </w:pPr>
            <w:r>
              <w:rPr>
                <w:rFonts w:ascii="Arial Narrow" w:hAnsi="Arial Narrow" w:cs="Arial"/>
                <w:b/>
                <w:bCs/>
                <w:color w:val="17365D"/>
              </w:rPr>
              <w:t>Estudios y Escuela</w:t>
            </w:r>
            <w:r w:rsidR="006B7D3C" w:rsidRPr="00A10200">
              <w:rPr>
                <w:rFonts w:ascii="Arial Narrow" w:hAnsi="Arial Narrow" w:cs="Arial"/>
                <w:b/>
                <w:bCs/>
                <w:color w:val="17365D"/>
              </w:rPr>
              <w:t xml:space="preserve">: </w:t>
            </w:r>
          </w:p>
          <w:p w:rsidR="006B7D3C" w:rsidRDefault="006B7D3C" w:rsidP="006B7D3C">
            <w:pPr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17365D"/>
              </w:rPr>
            </w:pPr>
          </w:p>
          <w:p w:rsidR="006B7D3C" w:rsidRDefault="006B7D3C" w:rsidP="006B7D3C">
            <w:pPr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17365D"/>
              </w:rPr>
            </w:pPr>
            <w:r>
              <w:rPr>
                <w:rFonts w:ascii="Arial Narrow" w:hAnsi="Arial Narrow" w:cs="Arial"/>
                <w:b/>
                <w:bCs/>
                <w:color w:val="17365D"/>
              </w:rPr>
              <w:t>Tutor/a en la UPV:</w:t>
            </w:r>
          </w:p>
          <w:p w:rsidR="006B7D3C" w:rsidRPr="00A10200" w:rsidRDefault="006B7D3C" w:rsidP="006B7D3C">
            <w:pPr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000000"/>
              </w:rPr>
            </w:pPr>
          </w:p>
        </w:tc>
      </w:tr>
    </w:tbl>
    <w:p w:rsidR="006B7D3C" w:rsidRDefault="006B7D3C" w:rsidP="006B7D3C">
      <w:pPr>
        <w:jc w:val="center"/>
        <w:rPr>
          <w:rFonts w:ascii="Arial Narrow" w:hAnsi="Arial Narrow" w:cs="Arial"/>
          <w:b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9464"/>
      </w:tblGrid>
      <w:tr w:rsidR="00984C28" w:rsidRPr="00A10200" w:rsidTr="0065219D">
        <w:trPr>
          <w:jc w:val="center"/>
        </w:trPr>
        <w:tc>
          <w:tcPr>
            <w:tcW w:w="9464" w:type="dxa"/>
            <w:tcBorders>
              <w:bottom w:val="single" w:sz="4" w:space="0" w:color="auto"/>
            </w:tcBorders>
            <w:shd w:val="clear" w:color="auto" w:fill="DBE5F1"/>
          </w:tcPr>
          <w:p w:rsidR="00984C28" w:rsidRPr="00A10200" w:rsidRDefault="00A05A7A" w:rsidP="008B52EA">
            <w:pPr>
              <w:tabs>
                <w:tab w:val="left" w:pos="1594"/>
                <w:tab w:val="left" w:pos="3202"/>
                <w:tab w:val="left" w:pos="4934"/>
                <w:tab w:val="left" w:pos="6734"/>
                <w:tab w:val="left" w:pos="8909"/>
                <w:tab w:val="left" w:pos="10330"/>
              </w:tabs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Cs/>
                <w:color w:val="17365D"/>
              </w:rPr>
            </w:pPr>
            <w:r w:rsidRPr="00A10200">
              <w:rPr>
                <w:rFonts w:ascii="Arial Narrow" w:hAnsi="Arial Narrow" w:cs="Arial"/>
                <w:b/>
                <w:bCs/>
                <w:color w:val="17365D"/>
              </w:rPr>
              <w:t>Nombre de la entidad que acoge al estudiante</w:t>
            </w:r>
            <w:r w:rsidR="00984C28" w:rsidRPr="00A10200">
              <w:rPr>
                <w:rFonts w:ascii="Arial Narrow" w:hAnsi="Arial Narrow" w:cs="Arial"/>
                <w:b/>
                <w:bCs/>
                <w:color w:val="17365D"/>
              </w:rPr>
              <w:t xml:space="preserve">: </w:t>
            </w:r>
          </w:p>
          <w:p w:rsidR="00984C28" w:rsidRPr="00A10200" w:rsidRDefault="00984C28" w:rsidP="008B52EA">
            <w:pPr>
              <w:tabs>
                <w:tab w:val="left" w:pos="1594"/>
                <w:tab w:val="left" w:pos="3202"/>
                <w:tab w:val="left" w:pos="4934"/>
                <w:tab w:val="left" w:pos="6734"/>
                <w:tab w:val="left" w:pos="8909"/>
                <w:tab w:val="left" w:pos="10330"/>
              </w:tabs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000000"/>
              </w:rPr>
            </w:pPr>
          </w:p>
        </w:tc>
      </w:tr>
      <w:tr w:rsidR="00984C28" w:rsidRPr="00A10200" w:rsidTr="0065219D">
        <w:trPr>
          <w:jc w:val="center"/>
        </w:trPr>
        <w:tc>
          <w:tcPr>
            <w:tcW w:w="9464" w:type="dxa"/>
            <w:tcBorders>
              <w:top w:val="single" w:sz="4" w:space="0" w:color="auto"/>
            </w:tcBorders>
          </w:tcPr>
          <w:p w:rsidR="006B7D3C" w:rsidRPr="00A10200" w:rsidRDefault="006B7D3C" w:rsidP="008B52EA">
            <w:pPr>
              <w:tabs>
                <w:tab w:val="left" w:pos="1594"/>
                <w:tab w:val="left" w:pos="3202"/>
                <w:tab w:val="left" w:pos="4934"/>
                <w:tab w:val="left" w:pos="6734"/>
                <w:tab w:val="left" w:pos="8909"/>
                <w:tab w:val="left" w:pos="10330"/>
              </w:tabs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000000"/>
              </w:rPr>
            </w:pPr>
          </w:p>
        </w:tc>
      </w:tr>
      <w:tr w:rsidR="00984C28" w:rsidRPr="00A10200" w:rsidTr="0065219D">
        <w:trPr>
          <w:jc w:val="center"/>
        </w:trPr>
        <w:tc>
          <w:tcPr>
            <w:tcW w:w="9464" w:type="dxa"/>
            <w:tcBorders>
              <w:top w:val="single" w:sz="4" w:space="0" w:color="auto"/>
            </w:tcBorders>
          </w:tcPr>
          <w:tbl>
            <w:tblPr>
              <w:tblW w:w="0" w:type="auto"/>
              <w:jc w:val="center"/>
              <w:tblLook w:val="0000" w:firstRow="0" w:lastRow="0" w:firstColumn="0" w:lastColumn="0" w:noHBand="0" w:noVBand="0"/>
            </w:tblPr>
            <w:tblGrid>
              <w:gridCol w:w="9248"/>
            </w:tblGrid>
            <w:tr w:rsidR="00180B96" w:rsidRPr="00A10200" w:rsidTr="00A10200">
              <w:trPr>
                <w:trHeight w:val="11472"/>
                <w:jc w:val="center"/>
              </w:trPr>
              <w:tc>
                <w:tcPr>
                  <w:tcW w:w="9248" w:type="dxa"/>
                  <w:tcBorders>
                    <w:bottom w:val="single" w:sz="4" w:space="0" w:color="auto"/>
                  </w:tcBorders>
                  <w:shd w:val="clear" w:color="auto" w:fill="DBE5F1"/>
                </w:tcPr>
                <w:p w:rsidR="00180B96" w:rsidRPr="00A10200" w:rsidRDefault="000E618B" w:rsidP="00180B96">
                  <w:p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A10200">
                    <w:rPr>
                      <w:rFonts w:ascii="Arial Narrow" w:hAnsi="Arial Narrow" w:cs="Arial"/>
                      <w:b/>
                      <w:bCs/>
                      <w:color w:val="17365D"/>
                    </w:rPr>
                    <w:t>Información de la entidad</w:t>
                  </w:r>
                </w:p>
                <w:p w:rsidR="00180B96" w:rsidRPr="00A10200" w:rsidRDefault="00180B96" w:rsidP="00180B96">
                  <w:pPr>
                    <w:numPr>
                      <w:ilvl w:val="0"/>
                      <w:numId w:val="1"/>
                    </w:num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Cs/>
                      <w:color w:val="17365D"/>
                    </w:rPr>
                  </w:pPr>
                  <w:r w:rsidRPr="00A10200">
                    <w:rPr>
                      <w:rFonts w:ascii="Arial Narrow" w:hAnsi="Arial Narrow" w:cs="Arial"/>
                      <w:bCs/>
                      <w:color w:val="17365D"/>
                    </w:rPr>
                    <w:t>Página web</w:t>
                  </w:r>
                  <w:r w:rsidR="001E2A57" w:rsidRPr="00A10200">
                    <w:rPr>
                      <w:rFonts w:ascii="Arial Narrow" w:hAnsi="Arial Narrow" w:cs="Arial"/>
                      <w:bCs/>
                      <w:color w:val="17365D"/>
                    </w:rPr>
                    <w:t>, enlaces de interés</w:t>
                  </w:r>
                  <w:r w:rsidRPr="00A10200">
                    <w:rPr>
                      <w:rFonts w:ascii="Arial Narrow" w:hAnsi="Arial Narrow" w:cs="Arial"/>
                      <w:bCs/>
                      <w:color w:val="17365D"/>
                    </w:rPr>
                    <w:t xml:space="preserve"> y redes sociales: </w:t>
                  </w:r>
                </w:p>
                <w:p w:rsidR="00F5632C" w:rsidRPr="00A10200" w:rsidRDefault="00F5632C" w:rsidP="00180B96">
                  <w:pPr>
                    <w:numPr>
                      <w:ilvl w:val="0"/>
                      <w:numId w:val="1"/>
                    </w:num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Cs/>
                      <w:color w:val="17365D"/>
                    </w:rPr>
                  </w:pPr>
                  <w:r w:rsidRPr="00A10200">
                    <w:rPr>
                      <w:rFonts w:ascii="Arial Narrow" w:hAnsi="Arial Narrow" w:cs="Arial"/>
                      <w:bCs/>
                      <w:color w:val="17365D"/>
                    </w:rPr>
                    <w:t>Misión, visión y fines de la entidad</w:t>
                  </w:r>
                </w:p>
                <w:p w:rsidR="00180B96" w:rsidRPr="00A10200" w:rsidRDefault="00180B96" w:rsidP="00F5632C">
                  <w:pPr>
                    <w:numPr>
                      <w:ilvl w:val="0"/>
                      <w:numId w:val="1"/>
                    </w:num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Cs/>
                      <w:color w:val="17365D"/>
                    </w:rPr>
                  </w:pPr>
                  <w:r w:rsidRPr="00A10200">
                    <w:rPr>
                      <w:rFonts w:ascii="Arial Narrow" w:hAnsi="Arial Narrow" w:cs="Arial"/>
                      <w:bCs/>
                      <w:color w:val="17365D"/>
                    </w:rPr>
                    <w:t>Breve descripción entidad (presentación, ámbito de intervención, trayectoria, estudiantes recibidos, etc.):</w:t>
                  </w:r>
                </w:p>
                <w:p w:rsidR="00180B96" w:rsidRPr="00A10200" w:rsidRDefault="00180B96" w:rsidP="00180B96">
                  <w:p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A10200">
                    <w:rPr>
                      <w:rFonts w:ascii="Arial Narrow" w:hAnsi="Arial Narrow" w:cs="Arial"/>
                      <w:b/>
                      <w:bCs/>
                      <w:color w:val="000000"/>
                    </w:rPr>
                    <w:t xml:space="preserve"> </w:t>
                  </w:r>
                </w:p>
                <w:p w:rsidR="00180B96" w:rsidRPr="00A10200" w:rsidRDefault="00180B96" w:rsidP="00180B96">
                  <w:p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</w:p>
                <w:p w:rsidR="00180B96" w:rsidRPr="00A10200" w:rsidRDefault="00180B96" w:rsidP="00180B96">
                  <w:p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</w:p>
                <w:p w:rsidR="00180B96" w:rsidRPr="00A10200" w:rsidRDefault="00180B96" w:rsidP="00180B96">
                  <w:p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</w:p>
                <w:p w:rsidR="00180B96" w:rsidRPr="00A10200" w:rsidRDefault="00180B96" w:rsidP="00180B96">
                  <w:p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</w:p>
                <w:p w:rsidR="00180B96" w:rsidRPr="00A10200" w:rsidRDefault="00180B96" w:rsidP="00180B96">
                  <w:p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</w:p>
                <w:p w:rsidR="00180B96" w:rsidRPr="00A10200" w:rsidRDefault="00180B96" w:rsidP="00180B96">
                  <w:p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</w:p>
                <w:p w:rsidR="00180B96" w:rsidRPr="00A10200" w:rsidRDefault="00180B96" w:rsidP="00180B96">
                  <w:p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</w:p>
                <w:p w:rsidR="00A10200" w:rsidRDefault="00A10200" w:rsidP="00180B96">
                  <w:p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</w:p>
                <w:p w:rsidR="00A10200" w:rsidRPr="00A10200" w:rsidRDefault="00A10200" w:rsidP="003047EE">
                  <w:p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</w:p>
              </w:tc>
            </w:tr>
          </w:tbl>
          <w:p w:rsidR="00A10200" w:rsidRPr="00A10200" w:rsidRDefault="00A10200" w:rsidP="008B52EA">
            <w:pPr>
              <w:tabs>
                <w:tab w:val="left" w:pos="1594"/>
                <w:tab w:val="left" w:pos="3202"/>
                <w:tab w:val="left" w:pos="4934"/>
                <w:tab w:val="left" w:pos="6734"/>
                <w:tab w:val="left" w:pos="8909"/>
                <w:tab w:val="left" w:pos="10330"/>
              </w:tabs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000000"/>
              </w:rPr>
            </w:pPr>
          </w:p>
        </w:tc>
      </w:tr>
      <w:tr w:rsidR="00984C28" w:rsidRPr="00A10200" w:rsidTr="00FF624D">
        <w:trPr>
          <w:trHeight w:val="8354"/>
          <w:jc w:val="center"/>
        </w:trPr>
        <w:tc>
          <w:tcPr>
            <w:tcW w:w="9464" w:type="dxa"/>
          </w:tcPr>
          <w:p w:rsidR="009D733E" w:rsidRPr="00A10200" w:rsidRDefault="00F5632C" w:rsidP="008B52EA">
            <w:pPr>
              <w:tabs>
                <w:tab w:val="left" w:pos="1594"/>
                <w:tab w:val="left" w:pos="3202"/>
                <w:tab w:val="left" w:pos="4934"/>
                <w:tab w:val="left" w:pos="6734"/>
                <w:tab w:val="left" w:pos="8909"/>
                <w:tab w:val="left" w:pos="10330"/>
              </w:tabs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17365D"/>
              </w:rPr>
            </w:pPr>
            <w:r w:rsidRPr="00A10200">
              <w:rPr>
                <w:rFonts w:ascii="Arial Narrow" w:hAnsi="Arial Narrow" w:cs="Arial"/>
                <w:b/>
                <w:bCs/>
                <w:color w:val="17365D"/>
              </w:rPr>
              <w:lastRenderedPageBreak/>
              <w:t>Contenido de las prácticas</w:t>
            </w:r>
            <w:r w:rsidR="00984C28" w:rsidRPr="00A10200">
              <w:rPr>
                <w:rFonts w:ascii="Arial Narrow" w:hAnsi="Arial Narrow" w:cs="Arial"/>
                <w:b/>
                <w:bCs/>
                <w:color w:val="17365D"/>
              </w:rPr>
              <w:t xml:space="preserve">: </w:t>
            </w:r>
          </w:p>
          <w:tbl>
            <w:tblPr>
              <w:tblW w:w="0" w:type="auto"/>
              <w:tblBorders>
                <w:top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093"/>
              <w:gridCol w:w="6974"/>
            </w:tblGrid>
            <w:tr w:rsidR="00984C28" w:rsidRPr="00A10200" w:rsidTr="00712A28">
              <w:trPr>
                <w:trHeight w:val="6377"/>
              </w:trPr>
              <w:tc>
                <w:tcPr>
                  <w:tcW w:w="209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984C28" w:rsidRPr="00A10200" w:rsidRDefault="00984C28" w:rsidP="00215920">
                  <w:pPr>
                    <w:rPr>
                      <w:rFonts w:ascii="Arial Narrow" w:hAnsi="Arial Narrow"/>
                      <w:color w:val="17365D"/>
                    </w:rPr>
                  </w:pPr>
                  <w:r w:rsidRPr="00A10200">
                    <w:rPr>
                      <w:rFonts w:ascii="Arial Narrow" w:hAnsi="Arial Narrow"/>
                      <w:color w:val="17365D"/>
                    </w:rPr>
                    <w:t>Descripción de las actividades y objetivos</w:t>
                  </w:r>
                  <w:r w:rsidR="000E618B" w:rsidRPr="00A10200">
                    <w:rPr>
                      <w:rFonts w:ascii="Arial Narrow" w:hAnsi="Arial Narrow"/>
                      <w:color w:val="17365D"/>
                    </w:rPr>
                    <w:t>.</w:t>
                  </w:r>
                  <w:r w:rsidRPr="00A10200">
                    <w:rPr>
                      <w:rFonts w:ascii="Arial Narrow" w:hAnsi="Arial Narrow"/>
                      <w:color w:val="17365D"/>
                    </w:rPr>
                    <w:t xml:space="preserve"> </w:t>
                  </w:r>
                </w:p>
                <w:p w:rsidR="00180B96" w:rsidRPr="00A10200" w:rsidRDefault="00180B96" w:rsidP="00960F45">
                  <w:pPr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/>
                      <w:color w:val="17365D"/>
                    </w:rPr>
                  </w:pPr>
                </w:p>
              </w:tc>
              <w:tc>
                <w:tcPr>
                  <w:tcW w:w="697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BE5F1"/>
                </w:tcPr>
                <w:p w:rsidR="00984C28" w:rsidRPr="00A10200" w:rsidRDefault="00F87AE4" w:rsidP="00F06FAF">
                  <w:pPr>
                    <w:spacing w:after="120" w:line="300" w:lineRule="exact"/>
                    <w:jc w:val="both"/>
                    <w:rPr>
                      <w:rFonts w:ascii="Arial Narrow" w:hAnsi="Arial Narrow"/>
                      <w:color w:val="17365D"/>
                    </w:rPr>
                  </w:pPr>
                  <w:r w:rsidRPr="00A10200">
                    <w:rPr>
                      <w:rFonts w:ascii="Arial Narrow" w:hAnsi="Arial Narrow"/>
                      <w:color w:val="17365D"/>
                    </w:rPr>
                    <w:t>El alumnado</w:t>
                  </w:r>
                  <w:r w:rsidR="00984C28" w:rsidRPr="00A10200">
                    <w:rPr>
                      <w:rFonts w:ascii="Arial Narrow" w:hAnsi="Arial Narrow"/>
                      <w:color w:val="17365D"/>
                    </w:rPr>
                    <w:t xml:space="preserve"> </w:t>
                  </w:r>
                  <w:r w:rsidR="009D733E" w:rsidRPr="00A10200">
                    <w:rPr>
                      <w:rFonts w:ascii="Arial Narrow" w:hAnsi="Arial Narrow"/>
                      <w:color w:val="17365D"/>
                    </w:rPr>
                    <w:t>participaría de</w:t>
                  </w:r>
                  <w:r w:rsidR="00984C28" w:rsidRPr="00A10200">
                    <w:rPr>
                      <w:rFonts w:ascii="Arial Narrow" w:hAnsi="Arial Narrow"/>
                      <w:color w:val="17365D"/>
                    </w:rPr>
                    <w:t xml:space="preserve"> las siguientes </w:t>
                  </w:r>
                  <w:r w:rsidR="00FF624D" w:rsidRPr="00A10200">
                    <w:rPr>
                      <w:rFonts w:ascii="Arial Narrow" w:hAnsi="Arial Narrow"/>
                      <w:color w:val="17365D"/>
                    </w:rPr>
                    <w:t>tareas</w:t>
                  </w:r>
                  <w:r w:rsidR="00984C28" w:rsidRPr="00A10200">
                    <w:rPr>
                      <w:rFonts w:ascii="Arial Narrow" w:hAnsi="Arial Narrow"/>
                      <w:color w:val="17365D"/>
                    </w:rPr>
                    <w:t xml:space="preserve">: </w:t>
                  </w:r>
                </w:p>
                <w:p w:rsidR="00984C28" w:rsidRPr="00A10200" w:rsidRDefault="00984C28" w:rsidP="00594798">
                  <w:pPr>
                    <w:spacing w:after="120" w:line="300" w:lineRule="exact"/>
                    <w:jc w:val="both"/>
                    <w:rPr>
                      <w:rFonts w:ascii="Arial Narrow" w:hAnsi="Arial Narrow"/>
                      <w:color w:val="17365D"/>
                    </w:rPr>
                  </w:pPr>
                </w:p>
                <w:p w:rsidR="00594798" w:rsidRPr="00A10200" w:rsidRDefault="00594798" w:rsidP="00594798">
                  <w:pPr>
                    <w:spacing w:after="120" w:line="300" w:lineRule="exact"/>
                    <w:jc w:val="both"/>
                    <w:rPr>
                      <w:rFonts w:ascii="Arial Narrow" w:hAnsi="Arial Narrow"/>
                      <w:color w:val="17365D"/>
                    </w:rPr>
                  </w:pPr>
                </w:p>
              </w:tc>
            </w:tr>
            <w:tr w:rsidR="00615D82" w:rsidRPr="00A10200" w:rsidTr="00916486">
              <w:trPr>
                <w:trHeight w:val="1832"/>
              </w:trPr>
              <w:tc>
                <w:tcPr>
                  <w:tcW w:w="209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15D82" w:rsidRPr="00A10200" w:rsidRDefault="00615D82" w:rsidP="00D62D72">
                  <w:pPr>
                    <w:rPr>
                      <w:rFonts w:ascii="Arial Narrow" w:hAnsi="Arial Narrow"/>
                      <w:color w:val="17365D"/>
                    </w:rPr>
                  </w:pPr>
                  <w:r w:rsidRPr="00A10200">
                    <w:rPr>
                      <w:rFonts w:ascii="Arial Narrow" w:hAnsi="Arial Narrow"/>
                      <w:color w:val="17365D"/>
                    </w:rPr>
                    <w:t xml:space="preserve">Duración </w:t>
                  </w:r>
                  <w:r w:rsidR="00916486" w:rsidRPr="00A10200">
                    <w:rPr>
                      <w:rFonts w:ascii="Arial Narrow" w:hAnsi="Arial Narrow"/>
                      <w:color w:val="17365D"/>
                    </w:rPr>
                    <w:t xml:space="preserve">de las prácticas </w:t>
                  </w:r>
                </w:p>
                <w:p w:rsidR="00615D82" w:rsidRPr="00A10200" w:rsidRDefault="00615D82" w:rsidP="00D62D72">
                  <w:pPr>
                    <w:rPr>
                      <w:rFonts w:ascii="Arial Narrow" w:hAnsi="Arial Narrow"/>
                      <w:color w:val="17365D"/>
                    </w:rPr>
                  </w:pPr>
                </w:p>
              </w:tc>
              <w:tc>
                <w:tcPr>
                  <w:tcW w:w="697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BE5F1"/>
                </w:tcPr>
                <w:p w:rsidR="00615D82" w:rsidRPr="00A10200" w:rsidRDefault="00615D82" w:rsidP="00D62D72">
                  <w:pPr>
                    <w:rPr>
                      <w:rFonts w:ascii="Arial Narrow" w:hAnsi="Arial Narrow"/>
                      <w:i/>
                      <w:color w:val="17365D"/>
                    </w:rPr>
                  </w:pPr>
                  <w:r w:rsidRPr="00A10200">
                    <w:rPr>
                      <w:rFonts w:ascii="Arial Narrow" w:hAnsi="Arial Narrow"/>
                      <w:color w:val="17365D"/>
                    </w:rPr>
                    <w:t>Fecha</w:t>
                  </w:r>
                  <w:r w:rsidR="00916486" w:rsidRPr="00A10200">
                    <w:rPr>
                      <w:rFonts w:ascii="Arial Narrow" w:hAnsi="Arial Narrow"/>
                      <w:color w:val="17365D"/>
                    </w:rPr>
                    <w:t xml:space="preserve"> estimada de</w:t>
                  </w:r>
                  <w:r w:rsidRPr="00A10200">
                    <w:rPr>
                      <w:rFonts w:ascii="Arial Narrow" w:hAnsi="Arial Narrow"/>
                      <w:color w:val="17365D"/>
                    </w:rPr>
                    <w:t xml:space="preserve"> inicio:</w:t>
                  </w:r>
                  <w:r w:rsidRPr="00A10200">
                    <w:rPr>
                      <w:rFonts w:ascii="Arial Narrow" w:hAnsi="Arial Narrow"/>
                      <w:i/>
                      <w:color w:val="17365D"/>
                    </w:rPr>
                    <w:t xml:space="preserve">                                                      </w:t>
                  </w:r>
                </w:p>
                <w:p w:rsidR="00615D82" w:rsidRPr="00A10200" w:rsidRDefault="00615D82" w:rsidP="00D62D72">
                  <w:pPr>
                    <w:rPr>
                      <w:rFonts w:ascii="Arial Narrow" w:hAnsi="Arial Narrow"/>
                      <w:i/>
                      <w:color w:val="17365D"/>
                    </w:rPr>
                  </w:pPr>
                </w:p>
                <w:p w:rsidR="00615D82" w:rsidRPr="00A10200" w:rsidRDefault="00615D82" w:rsidP="00D62D72">
                  <w:pPr>
                    <w:rPr>
                      <w:rFonts w:ascii="Arial Narrow" w:hAnsi="Arial Narrow"/>
                      <w:color w:val="17365D"/>
                    </w:rPr>
                  </w:pPr>
                  <w:r w:rsidRPr="00A10200">
                    <w:rPr>
                      <w:rFonts w:ascii="Arial Narrow" w:hAnsi="Arial Narrow"/>
                      <w:color w:val="17365D"/>
                    </w:rPr>
                    <w:t xml:space="preserve">Fecha </w:t>
                  </w:r>
                  <w:r w:rsidR="00916486" w:rsidRPr="00A10200">
                    <w:rPr>
                      <w:rFonts w:ascii="Arial Narrow" w:hAnsi="Arial Narrow"/>
                      <w:color w:val="17365D"/>
                    </w:rPr>
                    <w:t xml:space="preserve">estimada de </w:t>
                  </w:r>
                  <w:r w:rsidRPr="00A10200">
                    <w:rPr>
                      <w:rFonts w:ascii="Arial Narrow" w:hAnsi="Arial Narrow"/>
                      <w:color w:val="17365D"/>
                    </w:rPr>
                    <w:t xml:space="preserve">finalización: </w:t>
                  </w:r>
                </w:p>
                <w:p w:rsidR="00615D82" w:rsidRPr="00A10200" w:rsidRDefault="00615D82" w:rsidP="00D62D72">
                  <w:pPr>
                    <w:rPr>
                      <w:rFonts w:ascii="Arial Narrow" w:hAnsi="Arial Narrow"/>
                      <w:color w:val="17365D"/>
                    </w:rPr>
                  </w:pPr>
                </w:p>
                <w:p w:rsidR="00FE4238" w:rsidRDefault="00FE4238" w:rsidP="00D62D72">
                  <w:pPr>
                    <w:rPr>
                      <w:rFonts w:ascii="Arial Narrow" w:hAnsi="Arial Narrow"/>
                      <w:color w:val="17365D"/>
                    </w:rPr>
                  </w:pPr>
                  <w:r>
                    <w:rPr>
                      <w:rFonts w:ascii="Arial Narrow" w:hAnsi="Arial Narrow"/>
                      <w:color w:val="17365D"/>
                    </w:rPr>
                    <w:t>Observaciones:</w:t>
                  </w:r>
                </w:p>
                <w:p w:rsidR="00615D82" w:rsidRPr="00A10200" w:rsidRDefault="00615D82" w:rsidP="00D62D72">
                  <w:pPr>
                    <w:rPr>
                      <w:rFonts w:ascii="Arial Narrow" w:hAnsi="Arial Narrow"/>
                      <w:color w:val="17365D"/>
                    </w:rPr>
                  </w:pPr>
                </w:p>
              </w:tc>
            </w:tr>
            <w:tr w:rsidR="00F5632C" w:rsidRPr="00A10200" w:rsidTr="00A10200">
              <w:trPr>
                <w:trHeight w:val="1171"/>
              </w:trPr>
              <w:tc>
                <w:tcPr>
                  <w:tcW w:w="2093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F5632C" w:rsidRPr="00A10200" w:rsidRDefault="00F5632C" w:rsidP="00D62D72">
                  <w:pPr>
                    <w:rPr>
                      <w:rFonts w:ascii="Arial Narrow" w:hAnsi="Arial Narrow"/>
                      <w:color w:val="17365D"/>
                    </w:rPr>
                  </w:pPr>
                  <w:r w:rsidRPr="00A10200">
                    <w:rPr>
                      <w:rFonts w:ascii="Arial Narrow" w:hAnsi="Arial Narrow"/>
                      <w:color w:val="17365D"/>
                    </w:rPr>
                    <w:t>Horario</w:t>
                  </w:r>
                </w:p>
              </w:tc>
              <w:tc>
                <w:tcPr>
                  <w:tcW w:w="697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BE5F1"/>
                </w:tcPr>
                <w:p w:rsidR="00F5632C" w:rsidRPr="00A10200" w:rsidRDefault="00FE4238" w:rsidP="00D62D72">
                  <w:pPr>
                    <w:rPr>
                      <w:rFonts w:ascii="Arial Narrow" w:hAnsi="Arial Narrow"/>
                      <w:color w:val="17365D"/>
                    </w:rPr>
                  </w:pPr>
                  <w:r>
                    <w:rPr>
                      <w:rFonts w:ascii="Arial Narrow" w:hAnsi="Arial Narrow"/>
                      <w:color w:val="17365D"/>
                    </w:rPr>
                    <w:t>H</w:t>
                  </w:r>
                  <w:r w:rsidR="00F5632C" w:rsidRPr="00A10200">
                    <w:rPr>
                      <w:rFonts w:ascii="Arial Narrow" w:hAnsi="Arial Narrow"/>
                      <w:color w:val="17365D"/>
                    </w:rPr>
                    <w:t>oras semanales:</w:t>
                  </w:r>
                </w:p>
                <w:p w:rsidR="00F5632C" w:rsidRPr="00A10200" w:rsidRDefault="00F5632C" w:rsidP="00D62D72">
                  <w:pPr>
                    <w:rPr>
                      <w:rFonts w:ascii="Arial Narrow" w:hAnsi="Arial Narrow"/>
                      <w:i/>
                      <w:color w:val="17365D"/>
                    </w:rPr>
                  </w:pPr>
                </w:p>
                <w:p w:rsidR="00F5632C" w:rsidRPr="00A10200" w:rsidRDefault="00F5632C" w:rsidP="00D62D72">
                  <w:pPr>
                    <w:rPr>
                      <w:rFonts w:ascii="Arial Narrow" w:hAnsi="Arial Narrow"/>
                      <w:i/>
                      <w:color w:val="17365D"/>
                    </w:rPr>
                  </w:pPr>
                  <w:r w:rsidRPr="00A10200">
                    <w:rPr>
                      <w:rFonts w:ascii="Arial Narrow" w:hAnsi="Arial Narrow"/>
                      <w:color w:val="17365D"/>
                    </w:rPr>
                    <w:t xml:space="preserve">Horario: </w:t>
                  </w:r>
                  <w:r w:rsidRPr="00A10200">
                    <w:rPr>
                      <w:rFonts w:ascii="Arial Narrow" w:hAnsi="Arial Narrow"/>
                      <w:i/>
                      <w:color w:val="17365D"/>
                    </w:rPr>
                    <w:t>(mañanas o tardes)</w:t>
                  </w:r>
                </w:p>
              </w:tc>
            </w:tr>
          </w:tbl>
          <w:p w:rsidR="00712A28" w:rsidRPr="00A10200" w:rsidRDefault="00712A28" w:rsidP="008F5E98">
            <w:pPr>
              <w:rPr>
                <w:vanish/>
              </w:rPr>
            </w:pPr>
          </w:p>
          <w:p w:rsidR="009D733E" w:rsidRPr="00A10200" w:rsidRDefault="009D733E" w:rsidP="009D733E">
            <w:pPr>
              <w:tabs>
                <w:tab w:val="left" w:pos="1594"/>
                <w:tab w:val="left" w:pos="3202"/>
                <w:tab w:val="left" w:pos="4934"/>
                <w:tab w:val="left" w:pos="6734"/>
                <w:tab w:val="left" w:pos="8909"/>
                <w:tab w:val="left" w:pos="10330"/>
              </w:tabs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17365D"/>
              </w:rPr>
            </w:pPr>
          </w:p>
          <w:p w:rsidR="009D733E" w:rsidRPr="00A10200" w:rsidRDefault="009D733E" w:rsidP="008B52EA">
            <w:pPr>
              <w:tabs>
                <w:tab w:val="left" w:pos="1594"/>
                <w:tab w:val="left" w:pos="3202"/>
                <w:tab w:val="left" w:pos="4934"/>
                <w:tab w:val="left" w:pos="6734"/>
                <w:tab w:val="left" w:pos="8909"/>
                <w:tab w:val="left" w:pos="10330"/>
              </w:tabs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17365D"/>
              </w:rPr>
            </w:pPr>
            <w:r w:rsidRPr="00A10200">
              <w:rPr>
                <w:rFonts w:ascii="Arial Narrow" w:hAnsi="Arial Narrow" w:cs="Arial"/>
                <w:b/>
                <w:bCs/>
                <w:color w:val="17365D"/>
              </w:rPr>
              <w:t>Tutorización de la actividad en la entidad:</w:t>
            </w:r>
          </w:p>
          <w:tbl>
            <w:tblPr>
              <w:tblpPr w:leftFromText="141" w:rightFromText="141" w:vertAnchor="text" w:horzAnchor="margin" w:tblpY="240"/>
              <w:tblOverlap w:val="never"/>
              <w:tblW w:w="0" w:type="auto"/>
              <w:tblBorders>
                <w:top w:val="single" w:sz="4" w:space="0" w:color="000000"/>
                <w:bottom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062"/>
              <w:gridCol w:w="7005"/>
            </w:tblGrid>
            <w:tr w:rsidR="009D733E" w:rsidRPr="00A10200" w:rsidTr="009D733E">
              <w:tc>
                <w:tcPr>
                  <w:tcW w:w="2062" w:type="dxa"/>
                  <w:tcBorders>
                    <w:top w:val="single" w:sz="4" w:space="0" w:color="000000"/>
                    <w:bottom w:val="single" w:sz="4" w:space="0" w:color="auto"/>
                  </w:tcBorders>
                </w:tcPr>
                <w:p w:rsidR="009D733E" w:rsidRPr="00A10200" w:rsidRDefault="009D733E" w:rsidP="009D733E">
                  <w:pPr>
                    <w:rPr>
                      <w:rFonts w:ascii="Arial Narrow" w:hAnsi="Arial Narrow"/>
                      <w:color w:val="17365D"/>
                    </w:rPr>
                  </w:pPr>
                  <w:r w:rsidRPr="00A10200">
                    <w:rPr>
                      <w:rFonts w:ascii="Arial Narrow" w:hAnsi="Arial Narrow"/>
                      <w:color w:val="17365D"/>
                    </w:rPr>
                    <w:lastRenderedPageBreak/>
                    <w:t xml:space="preserve">Tutor/a </w:t>
                  </w:r>
                </w:p>
              </w:tc>
              <w:tc>
                <w:tcPr>
                  <w:tcW w:w="7005" w:type="dxa"/>
                  <w:tcBorders>
                    <w:top w:val="single" w:sz="4" w:space="0" w:color="000000"/>
                    <w:bottom w:val="single" w:sz="4" w:space="0" w:color="auto"/>
                  </w:tcBorders>
                  <w:shd w:val="clear" w:color="auto" w:fill="DBE5F1"/>
                </w:tcPr>
                <w:p w:rsidR="009D733E" w:rsidRPr="00A10200" w:rsidRDefault="009D733E" w:rsidP="009D733E">
                  <w:pPr>
                    <w:rPr>
                      <w:rFonts w:ascii="Arial Narrow" w:hAnsi="Arial Narrow"/>
                      <w:color w:val="17365D"/>
                    </w:rPr>
                  </w:pPr>
                </w:p>
                <w:p w:rsidR="009D733E" w:rsidRPr="00A10200" w:rsidRDefault="009D733E" w:rsidP="009D733E">
                  <w:pPr>
                    <w:rPr>
                      <w:rFonts w:ascii="Arial Narrow" w:hAnsi="Arial Narrow"/>
                      <w:color w:val="17365D"/>
                    </w:rPr>
                  </w:pPr>
                </w:p>
              </w:tc>
            </w:tr>
            <w:tr w:rsidR="009D733E" w:rsidRPr="00A10200" w:rsidTr="003A7955">
              <w:trPr>
                <w:trHeight w:val="1080"/>
              </w:trPr>
              <w:tc>
                <w:tcPr>
                  <w:tcW w:w="20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9D733E" w:rsidRPr="00A10200" w:rsidRDefault="009D733E" w:rsidP="009D733E">
                  <w:pPr>
                    <w:rPr>
                      <w:rFonts w:ascii="Arial Narrow" w:hAnsi="Arial Narrow"/>
                      <w:color w:val="17365D"/>
                    </w:rPr>
                  </w:pPr>
                  <w:r w:rsidRPr="00A10200">
                    <w:rPr>
                      <w:rFonts w:ascii="Arial Narrow" w:hAnsi="Arial Narrow"/>
                      <w:color w:val="17365D"/>
                    </w:rPr>
                    <w:t>Funciones del tutor/a</w:t>
                  </w:r>
                </w:p>
              </w:tc>
              <w:tc>
                <w:tcPr>
                  <w:tcW w:w="7005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DBE5F1"/>
                </w:tcPr>
                <w:p w:rsidR="009D733E" w:rsidRPr="00A10200" w:rsidRDefault="009D733E" w:rsidP="009D733E">
                  <w:pPr>
                    <w:pStyle w:val="NormalFdFCar"/>
                    <w:rPr>
                      <w:color w:val="17365D"/>
                      <w:szCs w:val="20"/>
                      <w:lang w:val="es-ES" w:eastAsia="es-ES"/>
                    </w:rPr>
                  </w:pPr>
                </w:p>
              </w:tc>
            </w:tr>
          </w:tbl>
          <w:p w:rsidR="00984C28" w:rsidRDefault="00984C28" w:rsidP="008B52EA">
            <w:pPr>
              <w:tabs>
                <w:tab w:val="left" w:pos="1594"/>
                <w:tab w:val="left" w:pos="3202"/>
                <w:tab w:val="left" w:pos="4934"/>
                <w:tab w:val="left" w:pos="6734"/>
                <w:tab w:val="left" w:pos="8909"/>
                <w:tab w:val="left" w:pos="10330"/>
              </w:tabs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17365D"/>
              </w:rPr>
            </w:pPr>
          </w:p>
          <w:tbl>
            <w:tblPr>
              <w:tblW w:w="0" w:type="auto"/>
              <w:jc w:val="center"/>
              <w:tblLook w:val="0000" w:firstRow="0" w:lastRow="0" w:firstColumn="0" w:lastColumn="0" w:noHBand="0" w:noVBand="0"/>
            </w:tblPr>
            <w:tblGrid>
              <w:gridCol w:w="9248"/>
            </w:tblGrid>
            <w:tr w:rsidR="00545E5A" w:rsidRPr="00A10200" w:rsidTr="00990CA6">
              <w:trPr>
                <w:trHeight w:val="8354"/>
                <w:jc w:val="center"/>
              </w:trPr>
              <w:tc>
                <w:tcPr>
                  <w:tcW w:w="9464" w:type="dxa"/>
                </w:tcPr>
                <w:p w:rsidR="00545E5A" w:rsidRPr="00A10200" w:rsidRDefault="00545E5A" w:rsidP="00990CA6">
                  <w:p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/>
                      <w:bCs/>
                      <w:color w:val="17365D"/>
                    </w:rPr>
                  </w:pPr>
                  <w:r w:rsidRPr="00A10200">
                    <w:rPr>
                      <w:rFonts w:ascii="Arial Narrow" w:hAnsi="Arial Narrow" w:cs="Arial"/>
                      <w:b/>
                      <w:bCs/>
                      <w:color w:val="17365D"/>
                    </w:rPr>
                    <w:t xml:space="preserve">Motivación de la exención de pago del alumnado: 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9032"/>
                  </w:tblGrid>
                  <w:tr w:rsidR="00545E5A" w:rsidRPr="00A10200" w:rsidTr="00645D9E">
                    <w:trPr>
                      <w:trHeight w:val="4397"/>
                    </w:trPr>
                    <w:tc>
                      <w:tcPr>
                        <w:tcW w:w="9032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DBE5F1"/>
                      </w:tcPr>
                      <w:p w:rsidR="00545E5A" w:rsidRPr="00A10200" w:rsidRDefault="003A302A" w:rsidP="00990CA6">
                        <w:pPr>
                          <w:spacing w:after="120" w:line="300" w:lineRule="exact"/>
                          <w:jc w:val="both"/>
                          <w:rPr>
                            <w:rFonts w:ascii="Arial Narrow" w:hAnsi="Arial Narrow"/>
                            <w:i/>
                            <w:color w:val="17365D"/>
                          </w:rPr>
                        </w:pPr>
                        <w:r>
                          <w:rPr>
                            <w:rFonts w:ascii="Arial Narrow" w:hAnsi="Arial Narrow"/>
                            <w:i/>
                            <w:color w:val="17365D"/>
                          </w:rPr>
                          <w:t>Justificación</w:t>
                        </w:r>
                        <w:r w:rsidR="00545E5A" w:rsidRPr="00A10200">
                          <w:rPr>
                            <w:rFonts w:ascii="Arial Narrow" w:hAnsi="Arial Narrow"/>
                            <w:i/>
                            <w:color w:val="17365D"/>
                          </w:rPr>
                          <w:t xml:space="preserve"> del motivo por el cual la entidad de acogida no puede </w:t>
                        </w:r>
                        <w:r>
                          <w:rPr>
                            <w:rFonts w:ascii="Arial Narrow" w:hAnsi="Arial Narrow"/>
                            <w:i/>
                            <w:color w:val="17365D"/>
                          </w:rPr>
                          <w:t>costear</w:t>
                        </w:r>
                        <w:r w:rsidR="00545E5A" w:rsidRPr="00A10200">
                          <w:rPr>
                            <w:rFonts w:ascii="Arial Narrow" w:hAnsi="Arial Narrow"/>
                            <w:i/>
                            <w:color w:val="17365D"/>
                          </w:rPr>
                          <w:t xml:space="preserve"> las prácticas y la necesidad o aporte de acoger a estudiantes en prácticas</w:t>
                        </w:r>
                        <w:r w:rsidR="00645D9E">
                          <w:rPr>
                            <w:rFonts w:ascii="Arial Narrow" w:hAnsi="Arial Narrow"/>
                            <w:i/>
                            <w:color w:val="17365D"/>
                          </w:rPr>
                          <w:t>. A rellenar por la entidad.</w:t>
                        </w:r>
                      </w:p>
                      <w:p w:rsidR="00545E5A" w:rsidRPr="00A10200" w:rsidRDefault="00545E5A" w:rsidP="00990CA6">
                        <w:pPr>
                          <w:spacing w:after="120" w:line="300" w:lineRule="exact"/>
                          <w:jc w:val="both"/>
                          <w:rPr>
                            <w:rFonts w:ascii="Arial Narrow" w:hAnsi="Arial Narrow"/>
                            <w:color w:val="17365D"/>
                          </w:rPr>
                        </w:pPr>
                      </w:p>
                      <w:p w:rsidR="00545E5A" w:rsidRDefault="00545E5A" w:rsidP="00990CA6">
                        <w:pPr>
                          <w:spacing w:after="120" w:line="300" w:lineRule="exact"/>
                          <w:jc w:val="both"/>
                          <w:rPr>
                            <w:rFonts w:ascii="Arial Narrow" w:hAnsi="Arial Narrow"/>
                            <w:color w:val="17365D"/>
                          </w:rPr>
                        </w:pPr>
                      </w:p>
                      <w:p w:rsidR="00645D9E" w:rsidRDefault="00645D9E" w:rsidP="00990CA6">
                        <w:pPr>
                          <w:spacing w:after="120" w:line="300" w:lineRule="exact"/>
                          <w:jc w:val="both"/>
                          <w:rPr>
                            <w:rFonts w:ascii="Arial Narrow" w:hAnsi="Arial Narrow"/>
                            <w:color w:val="17365D"/>
                          </w:rPr>
                        </w:pPr>
                      </w:p>
                      <w:p w:rsidR="00645D9E" w:rsidRDefault="00645D9E" w:rsidP="00990CA6">
                        <w:pPr>
                          <w:spacing w:after="120" w:line="300" w:lineRule="exact"/>
                          <w:jc w:val="both"/>
                          <w:rPr>
                            <w:rFonts w:ascii="Arial Narrow" w:hAnsi="Arial Narrow"/>
                            <w:color w:val="17365D"/>
                          </w:rPr>
                        </w:pPr>
                      </w:p>
                      <w:p w:rsidR="00645D9E" w:rsidRDefault="00645D9E" w:rsidP="00990CA6">
                        <w:pPr>
                          <w:spacing w:after="120" w:line="300" w:lineRule="exact"/>
                          <w:jc w:val="both"/>
                          <w:rPr>
                            <w:rFonts w:ascii="Arial Narrow" w:hAnsi="Arial Narrow"/>
                            <w:color w:val="17365D"/>
                          </w:rPr>
                        </w:pPr>
                      </w:p>
                      <w:p w:rsidR="00645D9E" w:rsidRDefault="00645D9E" w:rsidP="00990CA6">
                        <w:pPr>
                          <w:spacing w:after="120" w:line="300" w:lineRule="exact"/>
                          <w:jc w:val="both"/>
                          <w:rPr>
                            <w:rFonts w:ascii="Arial Narrow" w:hAnsi="Arial Narrow"/>
                            <w:color w:val="17365D"/>
                          </w:rPr>
                        </w:pPr>
                      </w:p>
                      <w:p w:rsidR="00645D9E" w:rsidRPr="00A10200" w:rsidRDefault="00A40A69" w:rsidP="00645D9E">
                        <w:pPr>
                          <w:spacing w:after="120" w:line="300" w:lineRule="exact"/>
                          <w:jc w:val="both"/>
                          <w:rPr>
                            <w:rFonts w:ascii="Arial Narrow" w:hAnsi="Arial Narrow"/>
                            <w:i/>
                            <w:color w:val="17365D"/>
                          </w:rPr>
                        </w:pPr>
                        <w:r>
                          <w:rPr>
                            <w:rFonts w:ascii="Arial Narrow" w:hAnsi="Arial Narrow"/>
                            <w:i/>
                            <w:color w:val="17365D"/>
                          </w:rPr>
                          <w:t>¿</w:t>
                        </w:r>
                        <w:r w:rsidR="0033593A">
                          <w:rPr>
                            <w:rFonts w:ascii="Arial Narrow" w:hAnsi="Arial Narrow"/>
                            <w:i/>
                            <w:color w:val="17365D"/>
                          </w:rPr>
                          <w:t>Existe la opción y/o s</w:t>
                        </w:r>
                        <w:r>
                          <w:rPr>
                            <w:rFonts w:ascii="Arial Narrow" w:hAnsi="Arial Narrow"/>
                            <w:i/>
                            <w:color w:val="17365D"/>
                          </w:rPr>
                          <w:t xml:space="preserve">e compromete la entidad a </w:t>
                        </w:r>
                        <w:r w:rsidR="00E023DF">
                          <w:rPr>
                            <w:rFonts w:ascii="Arial Narrow" w:hAnsi="Arial Narrow"/>
                            <w:i/>
                            <w:color w:val="17365D"/>
                          </w:rPr>
                          <w:t>incorporar en la planificación de los proyectos partidas presupuestarias asociadas a</w:t>
                        </w:r>
                        <w:r w:rsidR="0033593A">
                          <w:rPr>
                            <w:rFonts w:ascii="Arial Narrow" w:hAnsi="Arial Narrow"/>
                            <w:i/>
                            <w:color w:val="17365D"/>
                          </w:rPr>
                          <w:t xml:space="preserve"> la remuneración del futuro alumnado en prácticas?</w:t>
                        </w:r>
                      </w:p>
                      <w:p w:rsidR="00645D9E" w:rsidRDefault="00645D9E" w:rsidP="00990CA6">
                        <w:pPr>
                          <w:spacing w:after="120" w:line="300" w:lineRule="exact"/>
                          <w:jc w:val="both"/>
                          <w:rPr>
                            <w:rFonts w:ascii="Arial Narrow" w:hAnsi="Arial Narrow"/>
                            <w:color w:val="17365D"/>
                          </w:rPr>
                        </w:pPr>
                        <w:bookmarkStart w:id="0" w:name="_GoBack"/>
                        <w:bookmarkEnd w:id="0"/>
                      </w:p>
                      <w:p w:rsidR="00645D9E" w:rsidRDefault="00645D9E" w:rsidP="00990CA6">
                        <w:pPr>
                          <w:spacing w:after="120" w:line="300" w:lineRule="exact"/>
                          <w:jc w:val="both"/>
                          <w:rPr>
                            <w:rFonts w:ascii="Arial Narrow" w:hAnsi="Arial Narrow"/>
                            <w:color w:val="17365D"/>
                          </w:rPr>
                        </w:pPr>
                      </w:p>
                      <w:p w:rsidR="00645D9E" w:rsidRDefault="00645D9E" w:rsidP="00990CA6">
                        <w:pPr>
                          <w:spacing w:after="120" w:line="300" w:lineRule="exact"/>
                          <w:jc w:val="both"/>
                          <w:rPr>
                            <w:rFonts w:ascii="Arial Narrow" w:hAnsi="Arial Narrow"/>
                            <w:color w:val="17365D"/>
                          </w:rPr>
                        </w:pPr>
                      </w:p>
                      <w:p w:rsidR="00645D9E" w:rsidRDefault="00645D9E" w:rsidP="00990CA6">
                        <w:pPr>
                          <w:spacing w:after="120" w:line="300" w:lineRule="exact"/>
                          <w:jc w:val="both"/>
                          <w:rPr>
                            <w:rFonts w:ascii="Arial Narrow" w:hAnsi="Arial Narrow"/>
                            <w:color w:val="17365D"/>
                          </w:rPr>
                        </w:pPr>
                      </w:p>
                      <w:p w:rsidR="00645D9E" w:rsidRDefault="00645D9E" w:rsidP="00990CA6">
                        <w:pPr>
                          <w:spacing w:after="120" w:line="300" w:lineRule="exact"/>
                          <w:jc w:val="both"/>
                          <w:rPr>
                            <w:rFonts w:ascii="Arial Narrow" w:hAnsi="Arial Narrow"/>
                            <w:color w:val="17365D"/>
                          </w:rPr>
                        </w:pPr>
                      </w:p>
                      <w:p w:rsidR="00645D9E" w:rsidRPr="00A10200" w:rsidRDefault="00645D9E" w:rsidP="00990CA6">
                        <w:pPr>
                          <w:spacing w:after="120" w:line="300" w:lineRule="exact"/>
                          <w:jc w:val="both"/>
                          <w:rPr>
                            <w:rFonts w:ascii="Arial Narrow" w:hAnsi="Arial Narrow"/>
                            <w:color w:val="17365D"/>
                          </w:rPr>
                        </w:pPr>
                      </w:p>
                    </w:tc>
                  </w:tr>
                </w:tbl>
                <w:p w:rsidR="00545E5A" w:rsidRDefault="00545E5A" w:rsidP="00990CA6"/>
                <w:p w:rsidR="00645D9E" w:rsidRPr="00A10200" w:rsidRDefault="00645D9E" w:rsidP="00990CA6">
                  <w:pPr>
                    <w:rPr>
                      <w:vanish/>
                    </w:rPr>
                  </w:pPr>
                </w:p>
                <w:p w:rsidR="00545E5A" w:rsidRPr="00A10200" w:rsidRDefault="00545E5A" w:rsidP="00990CA6">
                  <w:pPr>
                    <w:tabs>
                      <w:tab w:val="left" w:pos="1594"/>
                      <w:tab w:val="left" w:pos="3202"/>
                      <w:tab w:val="left" w:pos="4934"/>
                      <w:tab w:val="left" w:pos="6734"/>
                      <w:tab w:val="left" w:pos="8909"/>
                      <w:tab w:val="left" w:pos="10330"/>
                    </w:tabs>
                    <w:autoSpaceDE w:val="0"/>
                    <w:autoSpaceDN w:val="0"/>
                    <w:adjustRightInd w:val="0"/>
                    <w:spacing w:line="288" w:lineRule="auto"/>
                    <w:rPr>
                      <w:rFonts w:ascii="Arial Narrow" w:hAnsi="Arial Narrow" w:cs="Arial"/>
                      <w:b/>
                      <w:bCs/>
                      <w:color w:val="17365D"/>
                    </w:rPr>
                  </w:pPr>
                </w:p>
              </w:tc>
            </w:tr>
          </w:tbl>
          <w:p w:rsidR="00545E5A" w:rsidRPr="00A10200" w:rsidRDefault="00545E5A" w:rsidP="008B52EA">
            <w:pPr>
              <w:tabs>
                <w:tab w:val="left" w:pos="1594"/>
                <w:tab w:val="left" w:pos="3202"/>
                <w:tab w:val="left" w:pos="4934"/>
                <w:tab w:val="left" w:pos="6734"/>
                <w:tab w:val="left" w:pos="8909"/>
                <w:tab w:val="left" w:pos="10330"/>
              </w:tabs>
              <w:autoSpaceDE w:val="0"/>
              <w:autoSpaceDN w:val="0"/>
              <w:adjustRightInd w:val="0"/>
              <w:spacing w:line="288" w:lineRule="auto"/>
              <w:rPr>
                <w:rFonts w:ascii="Arial Narrow" w:hAnsi="Arial Narrow" w:cs="Arial"/>
                <w:b/>
                <w:bCs/>
                <w:color w:val="17365D"/>
              </w:rPr>
            </w:pPr>
          </w:p>
        </w:tc>
      </w:tr>
    </w:tbl>
    <w:p w:rsidR="00472EB0" w:rsidRPr="00A10200" w:rsidRDefault="00472EB0" w:rsidP="006B7D3C">
      <w:pPr>
        <w:rPr>
          <w:color w:val="17365D"/>
          <w:lang w:val="es-ES_tradnl"/>
        </w:rPr>
      </w:pPr>
    </w:p>
    <w:sectPr w:rsidR="00472EB0" w:rsidRPr="00A10200" w:rsidSect="00DF678F">
      <w:headerReference w:type="default" r:id="rId8"/>
      <w:footerReference w:type="default" r:id="rId9"/>
      <w:pgSz w:w="11906" w:h="16838"/>
      <w:pgMar w:top="2694" w:right="1134" w:bottom="1985" w:left="1134" w:header="709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C8D" w:rsidRDefault="00740C8D">
      <w:r>
        <w:separator/>
      </w:r>
    </w:p>
  </w:endnote>
  <w:endnote w:type="continuationSeparator" w:id="0">
    <w:p w:rsidR="00740C8D" w:rsidRDefault="00740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04D" w:rsidRPr="00B42329" w:rsidRDefault="00D7204D" w:rsidP="00D7204D">
    <w:pPr>
      <w:pStyle w:val="Piedepgina"/>
      <w:tabs>
        <w:tab w:val="clear" w:pos="4252"/>
        <w:tab w:val="clear" w:pos="8504"/>
        <w:tab w:val="right" w:pos="9355"/>
      </w:tabs>
      <w:spacing w:line="360" w:lineRule="auto"/>
      <w:rPr>
        <w:rFonts w:cs="Arial"/>
        <w:sz w:val="14"/>
      </w:rPr>
    </w:pPr>
    <w:r>
      <w:rPr>
        <w:rFonts w:cs="Arial"/>
        <w:noProof/>
        <w:sz w:val="14"/>
      </w:rPr>
      <w:drawing>
        <wp:anchor distT="0" distB="0" distL="114300" distR="114300" simplePos="0" relativeHeight="251659264" behindDoc="1" locked="0" layoutInCell="1" allowOverlap="0" wp14:anchorId="63E6AD2D" wp14:editId="238E9501">
          <wp:simplePos x="0" y="0"/>
          <wp:positionH relativeFrom="margin">
            <wp:align>right</wp:align>
          </wp:positionH>
          <wp:positionV relativeFrom="bottomMargin">
            <wp:posOffset>186664</wp:posOffset>
          </wp:positionV>
          <wp:extent cx="439200" cy="810000"/>
          <wp:effectExtent l="0" t="0" r="0" b="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92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4341B">
      <w:rPr>
        <w:rFonts w:cs="Arial"/>
        <w:noProof/>
        <w:sz w:val="14"/>
      </w:rPr>
      <w:t>Centro de Cooperación al Desarrollo</w:t>
    </w:r>
    <w:r w:rsidRPr="00B42329">
      <w:rPr>
        <w:rFonts w:cs="Arial"/>
        <w:sz w:val="14"/>
      </w:rPr>
      <w:tab/>
    </w:r>
  </w:p>
  <w:p w:rsidR="00D7204D" w:rsidRPr="00B42329" w:rsidRDefault="00D7204D" w:rsidP="00D7204D">
    <w:pPr>
      <w:pStyle w:val="Piedepgina"/>
      <w:spacing w:line="360" w:lineRule="auto"/>
      <w:rPr>
        <w:rFonts w:cs="Arial"/>
        <w:sz w:val="14"/>
      </w:rPr>
    </w:pPr>
    <w:r w:rsidRPr="00B42329">
      <w:rPr>
        <w:rFonts w:cs="Arial"/>
        <w:sz w:val="14"/>
      </w:rPr>
      <w:t>Universitat Politècnica de València</w:t>
    </w:r>
  </w:p>
  <w:p w:rsidR="00D7204D" w:rsidRPr="00B42329" w:rsidRDefault="00D7204D" w:rsidP="00D7204D">
    <w:pPr>
      <w:pStyle w:val="Piedepgina"/>
      <w:spacing w:line="360" w:lineRule="auto"/>
      <w:rPr>
        <w:rFonts w:cs="Arial"/>
        <w:sz w:val="14"/>
      </w:rPr>
    </w:pPr>
    <w:r w:rsidRPr="00B42329">
      <w:rPr>
        <w:rFonts w:cs="Arial"/>
        <w:sz w:val="14"/>
      </w:rPr>
      <w:t>Edificio 6G · Camino de Vera, s/n · 46022 Valencia</w:t>
    </w:r>
  </w:p>
  <w:p w:rsidR="00D7204D" w:rsidRPr="005D61D0" w:rsidRDefault="00D7204D" w:rsidP="00D7204D">
    <w:pPr>
      <w:pStyle w:val="Piedepgina"/>
      <w:spacing w:line="360" w:lineRule="auto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Tel. (</w:t>
    </w:r>
    <w:r w:rsidRPr="006723ED">
      <w:rPr>
        <w:rFonts w:cs="Arial"/>
        <w:sz w:val="14"/>
        <w:lang w:val="en-GB"/>
      </w:rPr>
      <w:t>+34</w:t>
    </w:r>
    <w:r>
      <w:rPr>
        <w:rFonts w:cs="Arial"/>
        <w:sz w:val="14"/>
        <w:lang w:val="en-GB"/>
      </w:rPr>
      <w:t>)</w:t>
    </w:r>
    <w:r w:rsidRPr="006723ED">
      <w:rPr>
        <w:rFonts w:cs="Arial"/>
        <w:sz w:val="14"/>
        <w:lang w:val="en-GB"/>
      </w:rPr>
      <w:t xml:space="preserve"> 96 387 7</w:t>
    </w:r>
    <w:r>
      <w:rPr>
        <w:rFonts w:cs="Arial"/>
        <w:sz w:val="14"/>
        <w:lang w:val="en-GB"/>
      </w:rPr>
      <w:t>8</w:t>
    </w:r>
    <w:r w:rsidRPr="006723ED">
      <w:rPr>
        <w:rFonts w:cs="Arial"/>
        <w:sz w:val="14"/>
        <w:lang w:val="en-GB"/>
      </w:rPr>
      <w:t xml:space="preserve"> </w:t>
    </w:r>
    <w:r>
      <w:rPr>
        <w:rFonts w:cs="Arial"/>
        <w:sz w:val="14"/>
        <w:lang w:val="en-GB"/>
      </w:rPr>
      <w:t>98 -</w:t>
    </w:r>
    <w:r w:rsidRPr="006723ED">
      <w:rPr>
        <w:rFonts w:cs="Arial"/>
        <w:sz w:val="14"/>
        <w:lang w:val="en-GB"/>
      </w:rPr>
      <w:t xml:space="preserve"> (ext. </w:t>
    </w:r>
    <w:r>
      <w:rPr>
        <w:rFonts w:cs="Arial"/>
        <w:sz w:val="14"/>
        <w:lang w:val="en-GB"/>
      </w:rPr>
      <w:t>77898</w:t>
    </w:r>
    <w:r w:rsidRPr="006723ED">
      <w:rPr>
        <w:rFonts w:cs="Arial"/>
        <w:sz w:val="14"/>
        <w:lang w:val="en-GB"/>
      </w:rPr>
      <w:t>)</w:t>
    </w:r>
  </w:p>
  <w:p w:rsidR="009C2968" w:rsidRPr="00D7204D" w:rsidRDefault="00D7204D" w:rsidP="00D7204D">
    <w:pPr>
      <w:pStyle w:val="Piedepgina"/>
      <w:spacing w:line="360" w:lineRule="auto"/>
      <w:rPr>
        <w:rFonts w:cs="Arial"/>
        <w:b/>
        <w:lang w:val="en-US"/>
      </w:rPr>
    </w:pPr>
    <w:r w:rsidRPr="00680A91">
      <w:rPr>
        <w:rFonts w:cs="Arial"/>
        <w:sz w:val="14"/>
        <w:lang w:val="en-GB"/>
      </w:rPr>
      <w:t>ccd@upvnet.upv.es</w:t>
    </w:r>
    <w:r>
      <w:rPr>
        <w:rFonts w:cs="Arial"/>
        <w:sz w:val="14"/>
        <w:lang w:val="en-GB"/>
      </w:rPr>
      <w:t xml:space="preserve">· </w:t>
    </w:r>
    <w:r w:rsidRPr="00680A91">
      <w:rPr>
        <w:rFonts w:cs="Arial"/>
        <w:lang w:val="en-US"/>
      </w:rPr>
      <w:t>www.upv.es/entidades/ccd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C8D" w:rsidRDefault="00740C8D">
      <w:r>
        <w:separator/>
      </w:r>
    </w:p>
  </w:footnote>
  <w:footnote w:type="continuationSeparator" w:id="0">
    <w:p w:rsidR="00740C8D" w:rsidRDefault="00740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968" w:rsidRDefault="00D7204D">
    <w:pPr>
      <w:pStyle w:val="Encabezado"/>
    </w:pPr>
    <w:r>
      <w:rPr>
        <w:noProof/>
      </w:rPr>
      <w:drawing>
        <wp:inline distT="0" distB="0" distL="0" distR="0" wp14:anchorId="0BD550E4" wp14:editId="118CE744">
          <wp:extent cx="1774190" cy="1043940"/>
          <wp:effectExtent l="0" t="0" r="0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190" cy="104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06006"/>
    <w:multiLevelType w:val="hybridMultilevel"/>
    <w:tmpl w:val="33244F9C"/>
    <w:lvl w:ilvl="0" w:tplc="26B409EC">
      <w:start w:val="1"/>
      <w:numFmt w:val="bullet"/>
      <w:lvlText w:val="o"/>
      <w:lvlJc w:val="left"/>
      <w:pPr>
        <w:ind w:left="163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" w15:restartNumberingAfterBreak="0">
    <w:nsid w:val="1E235943"/>
    <w:multiLevelType w:val="hybridMultilevel"/>
    <w:tmpl w:val="5E08F2A2"/>
    <w:lvl w:ilvl="0" w:tplc="069CD794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A7A"/>
    <w:rsid w:val="00010DB5"/>
    <w:rsid w:val="00072790"/>
    <w:rsid w:val="000E618B"/>
    <w:rsid w:val="000F0957"/>
    <w:rsid w:val="00155969"/>
    <w:rsid w:val="00162D90"/>
    <w:rsid w:val="00180B96"/>
    <w:rsid w:val="0018140F"/>
    <w:rsid w:val="00185457"/>
    <w:rsid w:val="00195352"/>
    <w:rsid w:val="001A4501"/>
    <w:rsid w:val="001A6560"/>
    <w:rsid w:val="001B5660"/>
    <w:rsid w:val="001C0431"/>
    <w:rsid w:val="001C7F77"/>
    <w:rsid w:val="001D7E4E"/>
    <w:rsid w:val="001E2A57"/>
    <w:rsid w:val="00215920"/>
    <w:rsid w:val="002356E8"/>
    <w:rsid w:val="002472FD"/>
    <w:rsid w:val="00263B96"/>
    <w:rsid w:val="002816E6"/>
    <w:rsid w:val="00295584"/>
    <w:rsid w:val="002C2459"/>
    <w:rsid w:val="002E0775"/>
    <w:rsid w:val="003047EE"/>
    <w:rsid w:val="00325E19"/>
    <w:rsid w:val="00335387"/>
    <w:rsid w:val="0033593A"/>
    <w:rsid w:val="0035650B"/>
    <w:rsid w:val="00381737"/>
    <w:rsid w:val="003A302A"/>
    <w:rsid w:val="003A6556"/>
    <w:rsid w:val="003A7955"/>
    <w:rsid w:val="003C03BE"/>
    <w:rsid w:val="00424A9F"/>
    <w:rsid w:val="00456791"/>
    <w:rsid w:val="0046406E"/>
    <w:rsid w:val="00472EB0"/>
    <w:rsid w:val="004771E3"/>
    <w:rsid w:val="0049019C"/>
    <w:rsid w:val="004D3A9D"/>
    <w:rsid w:val="00511F8F"/>
    <w:rsid w:val="0052636B"/>
    <w:rsid w:val="005359FF"/>
    <w:rsid w:val="005406C2"/>
    <w:rsid w:val="00545E5A"/>
    <w:rsid w:val="00582542"/>
    <w:rsid w:val="00594798"/>
    <w:rsid w:val="005C4627"/>
    <w:rsid w:val="00612864"/>
    <w:rsid w:val="00615D82"/>
    <w:rsid w:val="00645D9E"/>
    <w:rsid w:val="0065219D"/>
    <w:rsid w:val="006A3566"/>
    <w:rsid w:val="006A6C10"/>
    <w:rsid w:val="006B7D3C"/>
    <w:rsid w:val="006C0B28"/>
    <w:rsid w:val="006C2F05"/>
    <w:rsid w:val="006D7F01"/>
    <w:rsid w:val="006F2271"/>
    <w:rsid w:val="00712A28"/>
    <w:rsid w:val="00740C8D"/>
    <w:rsid w:val="007969D5"/>
    <w:rsid w:val="007C2B35"/>
    <w:rsid w:val="007D7631"/>
    <w:rsid w:val="00807AE4"/>
    <w:rsid w:val="00827B24"/>
    <w:rsid w:val="0083417C"/>
    <w:rsid w:val="00843485"/>
    <w:rsid w:val="00867400"/>
    <w:rsid w:val="00887740"/>
    <w:rsid w:val="008B52EA"/>
    <w:rsid w:val="008D7C40"/>
    <w:rsid w:val="008F5E98"/>
    <w:rsid w:val="00916486"/>
    <w:rsid w:val="00941CCD"/>
    <w:rsid w:val="00960F45"/>
    <w:rsid w:val="00984C28"/>
    <w:rsid w:val="009C2968"/>
    <w:rsid w:val="009D733E"/>
    <w:rsid w:val="009E6F76"/>
    <w:rsid w:val="00A05A7A"/>
    <w:rsid w:val="00A10200"/>
    <w:rsid w:val="00A13A21"/>
    <w:rsid w:val="00A40A69"/>
    <w:rsid w:val="00A654B7"/>
    <w:rsid w:val="00A656A0"/>
    <w:rsid w:val="00A92754"/>
    <w:rsid w:val="00A952DF"/>
    <w:rsid w:val="00AB589C"/>
    <w:rsid w:val="00B06377"/>
    <w:rsid w:val="00B172E7"/>
    <w:rsid w:val="00B44CF2"/>
    <w:rsid w:val="00B61DF5"/>
    <w:rsid w:val="00B76D10"/>
    <w:rsid w:val="00BA19DF"/>
    <w:rsid w:val="00C47F6F"/>
    <w:rsid w:val="00C55AF8"/>
    <w:rsid w:val="00C84CFD"/>
    <w:rsid w:val="00CA75E1"/>
    <w:rsid w:val="00CD0955"/>
    <w:rsid w:val="00D1665F"/>
    <w:rsid w:val="00D7204D"/>
    <w:rsid w:val="00D73E4D"/>
    <w:rsid w:val="00D87A89"/>
    <w:rsid w:val="00DA7B54"/>
    <w:rsid w:val="00DD789A"/>
    <w:rsid w:val="00DF678F"/>
    <w:rsid w:val="00E023DF"/>
    <w:rsid w:val="00E12A91"/>
    <w:rsid w:val="00E52D90"/>
    <w:rsid w:val="00E80701"/>
    <w:rsid w:val="00EF4A01"/>
    <w:rsid w:val="00F06FAF"/>
    <w:rsid w:val="00F5632C"/>
    <w:rsid w:val="00F6561C"/>
    <w:rsid w:val="00F87AE4"/>
    <w:rsid w:val="00FE4238"/>
    <w:rsid w:val="00F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2FF7124B"/>
  <w15:docId w15:val="{C0C68C5F-BEBC-4EBD-80CA-431D89578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C28"/>
    <w:rPr>
      <w:rFonts w:ascii="Tahoma" w:hAnsi="Tahoma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7F7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1C7F77"/>
    <w:pPr>
      <w:tabs>
        <w:tab w:val="center" w:pos="4252"/>
        <w:tab w:val="right" w:pos="8504"/>
      </w:tabs>
    </w:pPr>
  </w:style>
  <w:style w:type="character" w:customStyle="1" w:styleId="magotor0">
    <w:name w:val="magotor0"/>
    <w:semiHidden/>
    <w:rsid w:val="00984C28"/>
    <w:rPr>
      <w:rFonts w:ascii="Trebuchet MS" w:hAnsi="Trebuchet MS"/>
      <w:b w:val="0"/>
      <w:bCs w:val="0"/>
      <w:i w:val="0"/>
      <w:iCs w:val="0"/>
      <w:strike w:val="0"/>
      <w:color w:val="auto"/>
      <w:sz w:val="20"/>
      <w:szCs w:val="20"/>
      <w:u w:val="none"/>
    </w:rPr>
  </w:style>
  <w:style w:type="paragraph" w:customStyle="1" w:styleId="NormalFdFCar">
    <w:name w:val="Normal FdF Car"/>
    <w:basedOn w:val="Normal"/>
    <w:link w:val="NormalFdFCarCar"/>
    <w:rsid w:val="00984C28"/>
    <w:pPr>
      <w:spacing w:before="120" w:after="120"/>
      <w:jc w:val="both"/>
    </w:pPr>
    <w:rPr>
      <w:rFonts w:ascii="Arial Narrow" w:hAnsi="Arial Narrow"/>
      <w:szCs w:val="24"/>
      <w:lang w:val="x-none" w:eastAsia="x-none"/>
    </w:rPr>
  </w:style>
  <w:style w:type="character" w:customStyle="1" w:styleId="NormalFdFCarCar">
    <w:name w:val="Normal FdF Car Car"/>
    <w:link w:val="NormalFdFCar"/>
    <w:rsid w:val="00984C28"/>
    <w:rPr>
      <w:rFonts w:ascii="Arial Narrow" w:hAnsi="Arial Narrow"/>
      <w:szCs w:val="24"/>
    </w:rPr>
  </w:style>
  <w:style w:type="character" w:styleId="Hipervnculo">
    <w:name w:val="Hyperlink"/>
    <w:rsid w:val="00424A9F"/>
    <w:rPr>
      <w:color w:val="0000FF"/>
      <w:u w:val="single"/>
    </w:rPr>
  </w:style>
  <w:style w:type="table" w:styleId="Tablabsica2">
    <w:name w:val="Table Simple 2"/>
    <w:basedOn w:val="Tablanormal"/>
    <w:rsid w:val="009C296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rsid w:val="009C296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rsid w:val="00C55AF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55AF8"/>
  </w:style>
  <w:style w:type="character" w:customStyle="1" w:styleId="TextocomentarioCar">
    <w:name w:val="Texto comentario Car"/>
    <w:link w:val="Textocomentario"/>
    <w:rsid w:val="00C55AF8"/>
    <w:rPr>
      <w:rFonts w:ascii="Tahoma" w:hAnsi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55AF8"/>
    <w:rPr>
      <w:b/>
      <w:bCs/>
    </w:rPr>
  </w:style>
  <w:style w:type="character" w:customStyle="1" w:styleId="AsuntodelcomentarioCar">
    <w:name w:val="Asunto del comentario Car"/>
    <w:link w:val="Asuntodelcomentario"/>
    <w:rsid w:val="00C55AF8"/>
    <w:rPr>
      <w:rFonts w:ascii="Tahoma" w:hAnsi="Tahoma"/>
      <w:b/>
      <w:bCs/>
    </w:rPr>
  </w:style>
  <w:style w:type="paragraph" w:styleId="Textodeglobo">
    <w:name w:val="Balloon Text"/>
    <w:basedOn w:val="Normal"/>
    <w:link w:val="TextodegloboCar"/>
    <w:rsid w:val="00C55AF8"/>
    <w:rPr>
      <w:rFonts w:cs="Tahoma"/>
      <w:sz w:val="16"/>
      <w:szCs w:val="16"/>
    </w:rPr>
  </w:style>
  <w:style w:type="character" w:customStyle="1" w:styleId="TextodegloboCar">
    <w:name w:val="Texto de globo Car"/>
    <w:link w:val="Textodeglobo"/>
    <w:rsid w:val="00C55AF8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rsid w:val="007C2B35"/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lferma2\Escritorio\CCD_val_ve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A4E09F-050F-47B4-A3CB-F719D81FA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CCD_val_ver</Template>
  <TotalTime>115</TotalTime>
  <Pages>3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1363</CharactersWithSpaces>
  <SharedDoc>false</SharedDoc>
  <HLinks>
    <vt:vector size="24" baseType="variant">
      <vt:variant>
        <vt:i4>7536760</vt:i4>
      </vt:variant>
      <vt:variant>
        <vt:i4>9</vt:i4>
      </vt:variant>
      <vt:variant>
        <vt:i4>0</vt:i4>
      </vt:variant>
      <vt:variant>
        <vt:i4>5</vt:i4>
      </vt:variant>
      <vt:variant>
        <vt:lpwstr>http://www.upv.es/vrsc</vt:lpwstr>
      </vt:variant>
      <vt:variant>
        <vt:lpwstr/>
      </vt:variant>
      <vt:variant>
        <vt:i4>2752561</vt:i4>
      </vt:variant>
      <vt:variant>
        <vt:i4>6</vt:i4>
      </vt:variant>
      <vt:variant>
        <vt:i4>0</vt:i4>
      </vt:variant>
      <vt:variant>
        <vt:i4>5</vt:i4>
      </vt:variant>
      <vt:variant>
        <vt:lpwstr>http://www.accd.upv.es/</vt:lpwstr>
      </vt:variant>
      <vt:variant>
        <vt:lpwstr/>
      </vt:variant>
      <vt:variant>
        <vt:i4>2031738</vt:i4>
      </vt:variant>
      <vt:variant>
        <vt:i4>3</vt:i4>
      </vt:variant>
      <vt:variant>
        <vt:i4>0</vt:i4>
      </vt:variant>
      <vt:variant>
        <vt:i4>5</vt:i4>
      </vt:variant>
      <vt:variant>
        <vt:lpwstr>mailto:%20accionsocial@upv.es</vt:lpwstr>
      </vt:variant>
      <vt:variant>
        <vt:lpwstr/>
      </vt:variant>
      <vt:variant>
        <vt:i4>101</vt:i4>
      </vt:variant>
      <vt:variant>
        <vt:i4>0</vt:i4>
      </vt:variant>
      <vt:variant>
        <vt:i4>0</vt:i4>
      </vt:variant>
      <vt:variant>
        <vt:i4>5</vt:i4>
      </vt:variant>
      <vt:variant>
        <vt:lpwstr>mailto:ccd@upvnet.upv.es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Álvaro Fernández-Baldor Martínez</dc:creator>
  <cp:lastModifiedBy>Sergio Álvaro Pérez Medina</cp:lastModifiedBy>
  <cp:revision>17</cp:revision>
  <cp:lastPrinted>2018-11-29T11:49:00Z</cp:lastPrinted>
  <dcterms:created xsi:type="dcterms:W3CDTF">2017-02-10T10:57:00Z</dcterms:created>
  <dcterms:modified xsi:type="dcterms:W3CDTF">2021-12-22T10:35:00Z</dcterms:modified>
</cp:coreProperties>
</file>